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3F" w:rsidRDefault="00373E95" w:rsidP="00C36F26">
      <w:pPr>
        <w:pStyle w:val="1"/>
      </w:pPr>
      <w:r>
        <w:t>Р</w:t>
      </w:r>
      <w:r w:rsidR="00A81D0F">
        <w:t>емонт квартир под ключ</w:t>
      </w:r>
      <w:r>
        <w:t xml:space="preserve"> в городе Красноярск: преимущества и виды работ</w:t>
      </w:r>
    </w:p>
    <w:p w:rsidR="00A81D0F" w:rsidRDefault="00A81D0F">
      <w:r>
        <w:tab/>
        <w:t>Строительная организация «</w:t>
      </w:r>
      <w:proofErr w:type="spellStart"/>
      <w:r>
        <w:t>Стройразвитие</w:t>
      </w:r>
      <w:proofErr w:type="spellEnd"/>
      <w:r>
        <w:t xml:space="preserve">» осуществляет </w:t>
      </w:r>
      <w:r>
        <w:rPr>
          <w:b/>
        </w:rPr>
        <w:t>ремонт квартир под ключ</w:t>
      </w:r>
      <w:r>
        <w:t>. Мы плодотворно работаем не только по всему Красноярску, но и всему региону. Богатая практика и большой опыт говорят о высоко</w:t>
      </w:r>
      <w:bookmarkStart w:id="0" w:name="_GoBack"/>
      <w:bookmarkEnd w:id="0"/>
      <w:r>
        <w:t>м качестве проводимых мероприятий, а постоянное сотрудничество с поставщиками материалов помогает их приобретать по самым низким ценам.</w:t>
      </w:r>
    </w:p>
    <w:p w:rsidR="00A81D0F" w:rsidRDefault="00A81D0F" w:rsidP="00C36F26">
      <w:pPr>
        <w:pStyle w:val="2"/>
      </w:pPr>
      <w:r>
        <w:tab/>
      </w:r>
      <w:r w:rsidR="00C36F26">
        <w:t>Ремонт квартир под ключ в Красноярске</w:t>
      </w:r>
    </w:p>
    <w:p w:rsidR="00C36F26" w:rsidRDefault="00C36F26">
      <w:r>
        <w:tab/>
        <w:t>Мы рады предложить для своих клиентов следующий перечень работ:</w:t>
      </w:r>
    </w:p>
    <w:p w:rsidR="00C36F26" w:rsidRDefault="00C36F26" w:rsidP="007A5900">
      <w:pPr>
        <w:pStyle w:val="a3"/>
        <w:numPr>
          <w:ilvl w:val="0"/>
          <w:numId w:val="1"/>
        </w:numPr>
      </w:pPr>
      <w:r>
        <w:t>декоративная отделка помещений;</w:t>
      </w:r>
    </w:p>
    <w:p w:rsidR="00C36F26" w:rsidRDefault="00C36F26" w:rsidP="007A5900">
      <w:pPr>
        <w:pStyle w:val="a3"/>
        <w:numPr>
          <w:ilvl w:val="0"/>
          <w:numId w:val="1"/>
        </w:numPr>
      </w:pPr>
      <w:r>
        <w:t>электрические работы – замена и ремонт электросети;</w:t>
      </w:r>
    </w:p>
    <w:p w:rsidR="00C36F26" w:rsidRDefault="00C36F26" w:rsidP="007A5900">
      <w:pPr>
        <w:pStyle w:val="a3"/>
        <w:numPr>
          <w:ilvl w:val="0"/>
          <w:numId w:val="1"/>
        </w:numPr>
      </w:pPr>
      <w:r>
        <w:t>реконструкция систем водоснабжения, отопления и канализации;</w:t>
      </w:r>
    </w:p>
    <w:p w:rsidR="00C36F26" w:rsidRDefault="00C36F26" w:rsidP="007A5900">
      <w:pPr>
        <w:pStyle w:val="a3"/>
        <w:numPr>
          <w:ilvl w:val="0"/>
          <w:numId w:val="1"/>
        </w:numPr>
      </w:pPr>
      <w:r>
        <w:t>создание качественного напольного покрытия;</w:t>
      </w:r>
    </w:p>
    <w:p w:rsidR="00C36F26" w:rsidRDefault="00C36F26" w:rsidP="007A5900">
      <w:pPr>
        <w:pStyle w:val="a3"/>
        <w:numPr>
          <w:ilvl w:val="0"/>
          <w:numId w:val="1"/>
        </w:numPr>
      </w:pPr>
      <w:r>
        <w:t>всевозможные бетонные работы;</w:t>
      </w:r>
    </w:p>
    <w:p w:rsidR="00C36F26" w:rsidRDefault="00C36F26" w:rsidP="007A5900">
      <w:pPr>
        <w:pStyle w:val="a3"/>
        <w:numPr>
          <w:ilvl w:val="0"/>
          <w:numId w:val="1"/>
        </w:numPr>
      </w:pPr>
      <w:r>
        <w:t>демонтаж стен и перегородок;</w:t>
      </w:r>
    </w:p>
    <w:p w:rsidR="00C36F26" w:rsidRDefault="00C36F26" w:rsidP="007A5900">
      <w:pPr>
        <w:pStyle w:val="a3"/>
        <w:numPr>
          <w:ilvl w:val="0"/>
          <w:numId w:val="1"/>
        </w:numPr>
      </w:pPr>
      <w:r>
        <w:t>укладка кафеля;</w:t>
      </w:r>
    </w:p>
    <w:p w:rsidR="00C36F26" w:rsidRDefault="00C36F26" w:rsidP="007A5900">
      <w:pPr>
        <w:pStyle w:val="a3"/>
        <w:numPr>
          <w:ilvl w:val="0"/>
          <w:numId w:val="1"/>
        </w:numPr>
      </w:pPr>
      <w:r>
        <w:t>любые виды услуг связанные с перепланировкой и ее узакониванием;</w:t>
      </w:r>
    </w:p>
    <w:p w:rsidR="00C36F26" w:rsidRPr="00A81D0F" w:rsidRDefault="00C36F26" w:rsidP="007A5900">
      <w:pPr>
        <w:pStyle w:val="a3"/>
        <w:numPr>
          <w:ilvl w:val="0"/>
          <w:numId w:val="1"/>
        </w:numPr>
      </w:pPr>
      <w:r>
        <w:t>юридические и риэлтерские услуги.</w:t>
      </w:r>
    </w:p>
    <w:p w:rsidR="00694D6B" w:rsidRPr="007A5900" w:rsidRDefault="00C36F26">
      <w:r>
        <w:tab/>
        <w:t>Весь этот перечень мероприятий направлен на то, чтобы повысить комфорт и понизить стоимость обслуживания недвижимости.</w:t>
      </w:r>
      <w:r w:rsidR="007A5900" w:rsidRPr="007A5900">
        <w:t xml:space="preserve"> </w:t>
      </w:r>
      <w:r w:rsidR="007A5900">
        <w:t xml:space="preserve">К примеру, декоративный </w:t>
      </w:r>
      <w:r w:rsidR="007A5900" w:rsidRPr="007A5900">
        <w:rPr>
          <w:b/>
        </w:rPr>
        <w:t>дизайн и ремонт квартиры</w:t>
      </w:r>
      <w:r w:rsidR="007A5900">
        <w:t xml:space="preserve"> поможет ей привнести уют и комфорт на долгие годы. А вот промывка систем</w:t>
      </w:r>
      <w:r w:rsidR="0055652B">
        <w:t>ы</w:t>
      </w:r>
      <w:r w:rsidR="007A5900">
        <w:t xml:space="preserve"> отопления или реконструкция сети водоснабжения, приведет к их качественной и стабильной работе.</w:t>
      </w:r>
    </w:p>
    <w:p w:rsidR="00694D6B" w:rsidRDefault="00391D4D">
      <w:r>
        <w:tab/>
        <w:t xml:space="preserve">Несмотря на мнение что </w:t>
      </w:r>
      <w:r>
        <w:rPr>
          <w:b/>
        </w:rPr>
        <w:t>цена ремонта квартиры</w:t>
      </w:r>
      <w:r>
        <w:t xml:space="preserve"> </w:t>
      </w:r>
      <w:r w:rsidRPr="00391D4D">
        <w:rPr>
          <w:b/>
        </w:rPr>
        <w:t>в Красноярске</w:t>
      </w:r>
      <w:r>
        <w:t xml:space="preserve"> у специальной организации стоит очень дорого – это не так. Дело в том, что за счет того что у нас работают настоящие профессионалы, а также</w:t>
      </w:r>
      <w:r w:rsidR="0055652B">
        <w:t xml:space="preserve"> есть</w:t>
      </w:r>
      <w:r>
        <w:t xml:space="preserve"> возможность приобрести материалы с хорошей скидкой, общая стоимость может быть ниже на 10-20% от средней цены по городу. А ведь сотрудничая с нашей организацией, вы получаете еще и индивидуальный подход.</w:t>
      </w:r>
    </w:p>
    <w:p w:rsidR="00391D4D" w:rsidRDefault="00391D4D">
      <w:r>
        <w:tab/>
        <w:t>На страницах этого сайта вы можете детально ознакомиться с любой предлагаемой вам услугой, как она выполняется и из каких этапов состоит. Это вам поможет представить общую картину процессов.</w:t>
      </w:r>
    </w:p>
    <w:p w:rsidR="00391D4D" w:rsidRDefault="00DF7A54">
      <w:r>
        <w:tab/>
        <w:t xml:space="preserve">Какой </w:t>
      </w:r>
      <w:r w:rsidRPr="00DF7A54">
        <w:rPr>
          <w:b/>
        </w:rPr>
        <w:t>ремонт квартир в Красноярске</w:t>
      </w:r>
      <w:r>
        <w:t xml:space="preserve"> по ценовым сегментам вам может предложить «</w:t>
      </w:r>
      <w:proofErr w:type="spellStart"/>
      <w:r>
        <w:t>Стройразвитие</w:t>
      </w:r>
      <w:proofErr w:type="spellEnd"/>
      <w:r>
        <w:t>»? Это:</w:t>
      </w:r>
    </w:p>
    <w:p w:rsidR="00871B0F" w:rsidRDefault="00871B0F" w:rsidP="004859A6">
      <w:pPr>
        <w:pStyle w:val="a3"/>
        <w:numPr>
          <w:ilvl w:val="0"/>
          <w:numId w:val="2"/>
        </w:numPr>
      </w:pPr>
      <w:r>
        <w:t>косметический ремонт;</w:t>
      </w:r>
    </w:p>
    <w:p w:rsidR="00871B0F" w:rsidRDefault="00871B0F" w:rsidP="004859A6">
      <w:pPr>
        <w:pStyle w:val="a3"/>
        <w:numPr>
          <w:ilvl w:val="0"/>
          <w:numId w:val="2"/>
        </w:numPr>
      </w:pPr>
      <w:r>
        <w:t>стандартный;</w:t>
      </w:r>
    </w:p>
    <w:p w:rsidR="00871B0F" w:rsidRDefault="004859A6" w:rsidP="004859A6">
      <w:pPr>
        <w:pStyle w:val="a3"/>
        <w:numPr>
          <w:ilvl w:val="0"/>
          <w:numId w:val="2"/>
        </w:numPr>
      </w:pPr>
      <w:r>
        <w:t>бизнес-класс</w:t>
      </w:r>
      <w:r w:rsidR="00871B0F">
        <w:t>;</w:t>
      </w:r>
    </w:p>
    <w:p w:rsidR="00871B0F" w:rsidRDefault="00871B0F" w:rsidP="004859A6">
      <w:pPr>
        <w:pStyle w:val="a3"/>
        <w:numPr>
          <w:ilvl w:val="0"/>
          <w:numId w:val="2"/>
        </w:numPr>
      </w:pPr>
      <w:r>
        <w:t>эксклюзивный.</w:t>
      </w:r>
    </w:p>
    <w:p w:rsidR="00871B0F" w:rsidRDefault="00871B0F">
      <w:r>
        <w:tab/>
        <w:t>В зависимости от располагаемого вами бюджета, мы поможем вам подобрать различные решения.</w:t>
      </w:r>
    </w:p>
    <w:p w:rsidR="007D6CF2" w:rsidRPr="007D6CF2" w:rsidRDefault="007D6CF2">
      <w:r>
        <w:tab/>
        <w:t xml:space="preserve">Нашим отличием от конкурентов является тот факт, что в своей работе наши сотрудники полностью ориентированы на то, чтобы полностью удовлетворить желания клиентов, потому что </w:t>
      </w:r>
      <w:r>
        <w:lastRenderedPageBreak/>
        <w:t xml:space="preserve">самая хорошая реклама для наших услуг – это большое число клиентов с положительными отзывами, которые готовы дать нам рекомендацию своим друзьям, коллегам и родственникам. Ведь согласитесь, лучше заказать </w:t>
      </w:r>
      <w:r>
        <w:rPr>
          <w:b/>
        </w:rPr>
        <w:t xml:space="preserve">ремонт квартиры под ключ </w:t>
      </w:r>
      <w:r>
        <w:t>уже у проверенных исполнителей, чем у неизвестных.</w:t>
      </w:r>
    </w:p>
    <w:p w:rsidR="00DF7A54" w:rsidRDefault="00777AAC" w:rsidP="00777AAC">
      <w:pPr>
        <w:pStyle w:val="3"/>
      </w:pPr>
      <w:r>
        <w:t>С чего начинается сотрудничество?</w:t>
      </w:r>
    </w:p>
    <w:p w:rsidR="00777AAC" w:rsidRDefault="00777AAC">
      <w:r>
        <w:tab/>
        <w:t>На первоначальном этапе сотрудничества с нами, специалист «</w:t>
      </w:r>
      <w:proofErr w:type="spellStart"/>
      <w:r>
        <w:t>Стройразвития</w:t>
      </w:r>
      <w:proofErr w:type="spellEnd"/>
      <w:r>
        <w:t>» осмотрит объект и составит смету запланированных работ. Для вас это хорошо тем, что вы будете сориентированы в будущих затратах, а также сможете скорректировать уже имеющийся бюджет. После того, как бюджет будет согласован, предстоит этап закупки материалов.</w:t>
      </w:r>
    </w:p>
    <w:p w:rsidR="00777AAC" w:rsidRDefault="00777AAC">
      <w:r>
        <w:tab/>
        <w:t xml:space="preserve">Заказывая услугу, </w:t>
      </w:r>
      <w:r>
        <w:rPr>
          <w:b/>
        </w:rPr>
        <w:t xml:space="preserve">ремонт квартир под ключ в Красноярске, </w:t>
      </w:r>
      <w:r>
        <w:t xml:space="preserve">вы получите и доставку материалов на дом, вам не нужно будет ломать голову, где их покупать. Но если всё же у вас возникнет желание самостоятельного приобретения, то это ваше </w:t>
      </w:r>
      <w:r w:rsidR="0055652B">
        <w:t>право</w:t>
      </w:r>
      <w:r>
        <w:t xml:space="preserve">. </w:t>
      </w:r>
      <w:r w:rsidR="003D40CE">
        <w:t>Но мы може</w:t>
      </w:r>
      <w:r w:rsidR="0055652B">
        <w:t>м</w:t>
      </w:r>
      <w:r w:rsidR="003D40CE">
        <w:t xml:space="preserve"> закупить любую строительную продукцию по оптовым ценам, у которых цена ниже, чем в розничных сетях.</w:t>
      </w:r>
    </w:p>
    <w:p w:rsidR="00694D6B" w:rsidRDefault="00B93AF2">
      <w:r>
        <w:tab/>
        <w:t>Если вы еще не определились с тем, у кого заказать услуги, то советуем вам заказать вызов специалиста на дом. Он ответит на все ваши вопросы, расскажет подробности, и вы убедитесь, что заказывая такие услуги у организации «</w:t>
      </w:r>
      <w:proofErr w:type="spellStart"/>
      <w:r>
        <w:t>Стройразвитие</w:t>
      </w:r>
      <w:proofErr w:type="spellEnd"/>
      <w:r>
        <w:t>» вы будете экономить.</w:t>
      </w:r>
    </w:p>
    <w:sectPr w:rsidR="00694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4236"/>
    <w:multiLevelType w:val="hybridMultilevel"/>
    <w:tmpl w:val="C924F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66115"/>
    <w:multiLevelType w:val="hybridMultilevel"/>
    <w:tmpl w:val="3B708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7A"/>
    <w:rsid w:val="000E003F"/>
    <w:rsid w:val="00270E5B"/>
    <w:rsid w:val="00373E95"/>
    <w:rsid w:val="00391D4D"/>
    <w:rsid w:val="003C11E6"/>
    <w:rsid w:val="003D40CE"/>
    <w:rsid w:val="00446DA8"/>
    <w:rsid w:val="004859A6"/>
    <w:rsid w:val="0054417A"/>
    <w:rsid w:val="0055652B"/>
    <w:rsid w:val="0068432B"/>
    <w:rsid w:val="00694D6B"/>
    <w:rsid w:val="006B6E27"/>
    <w:rsid w:val="00777AAC"/>
    <w:rsid w:val="007A5900"/>
    <w:rsid w:val="007D6CF2"/>
    <w:rsid w:val="00871B0F"/>
    <w:rsid w:val="00A81D0F"/>
    <w:rsid w:val="00B93AF2"/>
    <w:rsid w:val="00C36F26"/>
    <w:rsid w:val="00DF7A54"/>
    <w:rsid w:val="00E8202F"/>
    <w:rsid w:val="00F5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6F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6F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7A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6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36F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A590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77A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6F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6F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7A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6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36F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A590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77A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490</Words>
  <Characters>3024</Characters>
  <Application>Microsoft Office Word</Application>
  <DocSecurity>0</DocSecurity>
  <Lines>55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2016-11-26T17:13:00Z</dcterms:created>
  <dcterms:modified xsi:type="dcterms:W3CDTF">2016-11-27T09:41:00Z</dcterms:modified>
</cp:coreProperties>
</file>